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A8CEFD" w14:textId="5D2D8C68" w:rsidR="00AC77C8" w:rsidRPr="006B5E88" w:rsidRDefault="00AC77C8" w:rsidP="00AC77C8">
      <w:pPr>
        <w:rPr>
          <w:rFonts w:ascii="Arial" w:hAnsi="Arial" w:cs="Arial"/>
        </w:rPr>
      </w:pPr>
      <w:r w:rsidRPr="006B5E88">
        <w:rPr>
          <w:rFonts w:ascii="Arial" w:hAnsi="Arial" w:cs="Arial"/>
        </w:rPr>
        <w:t xml:space="preserve">Today on the podcast, a </w:t>
      </w:r>
      <w:proofErr w:type="spellStart"/>
      <w:r w:rsidRPr="006B5E88">
        <w:rPr>
          <w:rFonts w:ascii="Arial" w:hAnsi="Arial" w:cs="Arial"/>
        </w:rPr>
        <w:t>mantle</w:t>
      </w:r>
      <w:proofErr w:type="spellEnd"/>
      <w:r w:rsidRPr="006B5E88">
        <w:rPr>
          <w:rFonts w:ascii="Arial" w:hAnsi="Arial" w:cs="Arial"/>
        </w:rPr>
        <w:t xml:space="preserve"> piece moment that</w:t>
      </w:r>
      <w:r w:rsidR="003800EF">
        <w:rPr>
          <w:rFonts w:ascii="Arial" w:hAnsi="Arial" w:cs="Arial"/>
        </w:rPr>
        <w:t xml:space="preserve"> shows mistakes aren’t always </w:t>
      </w:r>
      <w:proofErr w:type="gramStart"/>
      <w:r w:rsidR="003800EF">
        <w:rPr>
          <w:rFonts w:ascii="Arial" w:hAnsi="Arial" w:cs="Arial"/>
        </w:rPr>
        <w:t>costly</w:t>
      </w:r>
      <w:proofErr w:type="gramEnd"/>
    </w:p>
    <w:p w14:paraId="1B1997E1" w14:textId="02FE5A7B" w:rsidR="00AC77C8" w:rsidRDefault="00AC77C8" w:rsidP="00AC77C8">
      <w:pPr>
        <w:rPr>
          <w:rFonts w:ascii="Arial" w:hAnsi="Arial" w:cs="Arial"/>
        </w:rPr>
      </w:pPr>
      <w:r w:rsidRPr="006B5E88">
        <w:rPr>
          <w:rFonts w:ascii="Arial" w:hAnsi="Arial" w:cs="Arial"/>
        </w:rPr>
        <w:t xml:space="preserve">A novel that </w:t>
      </w:r>
      <w:r w:rsidR="00765273">
        <w:rPr>
          <w:rFonts w:ascii="Arial" w:hAnsi="Arial" w:cs="Arial"/>
        </w:rPr>
        <w:t xml:space="preserve">involves the mafia, and a penguin. </w:t>
      </w:r>
    </w:p>
    <w:p w14:paraId="3FE44FA8" w14:textId="77777777" w:rsidR="00AC77C8" w:rsidRPr="006B5E88" w:rsidRDefault="00AC77C8" w:rsidP="00AC77C8">
      <w:pPr>
        <w:rPr>
          <w:rFonts w:ascii="Arial" w:hAnsi="Arial" w:cs="Arial"/>
        </w:rPr>
      </w:pPr>
      <w:r w:rsidRPr="006B5E88">
        <w:rPr>
          <w:rFonts w:ascii="Arial" w:hAnsi="Arial" w:cs="Arial"/>
        </w:rPr>
        <w:t xml:space="preserve">and </w:t>
      </w:r>
      <w:proofErr w:type="gramStart"/>
      <w:r w:rsidRPr="006B5E88">
        <w:rPr>
          <w:rFonts w:ascii="Arial" w:hAnsi="Arial" w:cs="Arial"/>
        </w:rPr>
        <w:t>of course</w:t>
      </w:r>
      <w:proofErr w:type="gramEnd"/>
      <w:r w:rsidRPr="006B5E88">
        <w:rPr>
          <w:rFonts w:ascii="Arial" w:hAnsi="Arial" w:cs="Arial"/>
        </w:rPr>
        <w:t xml:space="preserve"> the weekly reveal to what magical book I have pulled down from my ‘to be read shelf’ </w:t>
      </w:r>
      <w:r>
        <w:rPr>
          <w:rFonts w:ascii="Arial" w:hAnsi="Arial" w:cs="Arial"/>
        </w:rPr>
        <w:t>all of that and more, this week on A Novel Review.</w:t>
      </w:r>
    </w:p>
    <w:p w14:paraId="34D0AD5C" w14:textId="77777777" w:rsidR="00AC77C8" w:rsidRDefault="00AC77C8" w:rsidP="00AC77C8">
      <w:pPr>
        <w:rPr>
          <w:rFonts w:cstheme="minorHAnsi"/>
          <w:color w:val="000000" w:themeColor="text1"/>
        </w:rPr>
      </w:pPr>
    </w:p>
    <w:p w14:paraId="44976748" w14:textId="77777777" w:rsidR="00AC77C8" w:rsidRDefault="00AC77C8" w:rsidP="00AC77C8">
      <w:pPr>
        <w:rPr>
          <w:rFonts w:cstheme="minorHAnsi"/>
          <w:color w:val="000000" w:themeColor="text1"/>
        </w:rPr>
      </w:pPr>
    </w:p>
    <w:p w14:paraId="7F620C38" w14:textId="1E76C6E7" w:rsidR="00AC77C8" w:rsidRDefault="00AC77C8" w:rsidP="00AC77C8">
      <w:r>
        <w:t xml:space="preserve">Hello, </w:t>
      </w:r>
      <w:proofErr w:type="spellStart"/>
      <w:r>
        <w:t>gday</w:t>
      </w:r>
      <w:proofErr w:type="spellEnd"/>
      <w:r>
        <w:t xml:space="preserve"> and welcome to the beginning of another episode of A Novel Review, a podcast exploring the wonderful world of literature. My name is Seamus, and I am your host, and for today’s episode, </w:t>
      </w:r>
      <w:proofErr w:type="gramStart"/>
      <w:r w:rsidR="003800EF">
        <w:t>Penguins</w:t>
      </w:r>
      <w:proofErr w:type="gramEnd"/>
      <w:r w:rsidR="003800EF">
        <w:t xml:space="preserve"> and the mafia – its Death and the penguin by Andrey </w:t>
      </w:r>
      <w:proofErr w:type="spellStart"/>
      <w:r w:rsidR="003800EF">
        <w:t>Kurkov</w:t>
      </w:r>
      <w:proofErr w:type="spellEnd"/>
      <w:r>
        <w:t xml:space="preserve"> but before I jump into this book, I always take a moment to reflect on any mantlepiece moments, something to highlight from the week past</w:t>
      </w:r>
    </w:p>
    <w:p w14:paraId="7F9BA000" w14:textId="77777777" w:rsidR="008D5495" w:rsidRDefault="008D5495" w:rsidP="00AC77C8"/>
    <w:p w14:paraId="39F09F75" w14:textId="77777777" w:rsidR="005276A2" w:rsidRDefault="008D5495" w:rsidP="00AC77C8">
      <w:r>
        <w:t xml:space="preserve">And I am sorry, but more facts about Harry Potter. I think Instagram has locked me one of its holes, because a lot of my content is Harry Potter related </w:t>
      </w:r>
      <w:proofErr w:type="gramStart"/>
      <w:r>
        <w:t>since</w:t>
      </w:r>
      <w:proofErr w:type="gramEnd"/>
      <w:r>
        <w:t xml:space="preserve"> I started re-reading them</w:t>
      </w:r>
      <w:r w:rsidR="00AE6853">
        <w:t xml:space="preserve">, and well, especially surrounding the first book there is just a wealth of facts about it. Today, these facts are about recognising the original, first editions. </w:t>
      </w:r>
    </w:p>
    <w:p w14:paraId="3CF98764" w14:textId="77777777" w:rsidR="005276A2" w:rsidRDefault="005276A2" w:rsidP="00AC77C8"/>
    <w:p w14:paraId="6F7BC317" w14:textId="5F222BDC" w:rsidR="00AC77C8" w:rsidRDefault="00AE6853" w:rsidP="00AC77C8">
      <w:r>
        <w:t xml:space="preserve">Now, any person with book smarts would know that to authenticate a books edition number, you would go to the publishing page with the publishing information, but in the first edition there are some other telling signs. </w:t>
      </w:r>
    </w:p>
    <w:p w14:paraId="2A8FCF69" w14:textId="777AEB28" w:rsidR="00AE6853" w:rsidRDefault="00AE6853" w:rsidP="00AC77C8">
      <w:r>
        <w:t xml:space="preserve">Now this is not a first edition, I’m not rich sadly, but if you have a first edition and go to page 53, in the story context, you would be with harry looking to procure his items for the schooling year, in the famous Diagon Alley. ON that list, on the first edition it </w:t>
      </w:r>
      <w:proofErr w:type="gramStart"/>
      <w:r>
        <w:t>tell</w:t>
      </w:r>
      <w:proofErr w:type="gramEnd"/>
      <w:r>
        <w:t xml:space="preserve"> harry to buy one wand, and that is printed twice on that list. Quite the mistake and miss by the editors, possibly only topped by on the reverse of the cover, when the work Philosophers is spelled incorrectly! What a mistake. Another fun, but not as telling fact is that on earlier editions, Dumbledore on the back cover doesn’t look quite like Dumbledore, and instead is a generic drawing of a wizard with a short brown beard. Yeah, well that was changed as the book was updated and grew in popularity </w:t>
      </w:r>
      <w:proofErr w:type="spellStart"/>
      <w:r>
        <w:t>hahah</w:t>
      </w:r>
      <w:proofErr w:type="spellEnd"/>
      <w:r>
        <w:t>.</w:t>
      </w:r>
    </w:p>
    <w:p w14:paraId="44F70706" w14:textId="77777777" w:rsidR="00AC77C8" w:rsidRDefault="00AC77C8" w:rsidP="00AC77C8"/>
    <w:p w14:paraId="75447AE4" w14:textId="31838E53" w:rsidR="00AC77C8" w:rsidRPr="00A60662" w:rsidRDefault="00AC77C8" w:rsidP="00AC77C8">
      <w:pPr>
        <w:rPr>
          <w:rFonts w:cstheme="minorHAnsi"/>
          <w:color w:val="1A1A1A"/>
          <w:shd w:val="clear" w:color="auto" w:fill="FFFFFF"/>
        </w:rPr>
      </w:pPr>
      <w:r w:rsidRPr="007272C4">
        <w:rPr>
          <w:rFonts w:cstheme="minorHAnsi"/>
          <w:color w:val="1A1A1A"/>
          <w:shd w:val="clear" w:color="auto" w:fill="FFFFFF"/>
        </w:rPr>
        <w:t>Housekeeping, as always, all the scripts from the episodes are available on my website just in case you know of anyone who has hearing impairments who might get a kick out of a written version of the pod, so head along, they are all free for use for all to enjoy.</w:t>
      </w:r>
      <w:r>
        <w:rPr>
          <w:rFonts w:cstheme="minorHAnsi"/>
          <w:color w:val="1A1A1A"/>
          <w:shd w:val="clear" w:color="auto" w:fill="FFFFFF"/>
        </w:rPr>
        <w:t xml:space="preserve"> Also, all the episodes are available on YouTube with closed captions if that’s more your cup of tea.</w:t>
      </w:r>
    </w:p>
    <w:p w14:paraId="4BF812D0" w14:textId="77777777" w:rsidR="00AC77C8" w:rsidRDefault="00AC77C8" w:rsidP="00AC77C8"/>
    <w:p w14:paraId="3C66AE66" w14:textId="3A0CC72D" w:rsidR="00AC77C8" w:rsidRDefault="00AC77C8" w:rsidP="00AC77C8">
      <w:r>
        <w:t xml:space="preserve">Okay today we have a bit of a different book. One that I had never heard </w:t>
      </w:r>
      <w:proofErr w:type="gramStart"/>
      <w:r>
        <w:t>of</w:t>
      </w:r>
      <w:r w:rsidR="00F01180">
        <w:t>, but</w:t>
      </w:r>
      <w:proofErr w:type="gramEnd"/>
      <w:r w:rsidR="00F01180">
        <w:t xml:space="preserve"> was instantly drawn too. The cover, and the wording on the cover won me over. Yes, I know they say not to judge a book by its cover, but I mean a cover artist has worked hard to entice us reader into doing exactly that, judging a book, hopefully for the better. </w:t>
      </w:r>
      <w:proofErr w:type="gramStart"/>
      <w:r w:rsidR="00F01180">
        <w:t>So</w:t>
      </w:r>
      <w:proofErr w:type="gramEnd"/>
      <w:r w:rsidR="00F01180">
        <w:t xml:space="preserve"> I saw the </w:t>
      </w:r>
      <w:proofErr w:type="spellStart"/>
      <w:r w:rsidR="00F01180">
        <w:t>the</w:t>
      </w:r>
      <w:proofErr w:type="spellEnd"/>
      <w:r w:rsidR="00F01180">
        <w:t xml:space="preserve"> title, the cover and picked it up. Death and the penguin.</w:t>
      </w:r>
    </w:p>
    <w:p w14:paraId="52E9BA50" w14:textId="4A4EBB67" w:rsidR="00F01180" w:rsidRDefault="00F01180" w:rsidP="00AC77C8">
      <w:r>
        <w:t>Now pe</w:t>
      </w:r>
      <w:r w:rsidR="007F0CD2">
        <w:t>n</w:t>
      </w:r>
      <w:r>
        <w:t xml:space="preserve">guins are </w:t>
      </w:r>
      <w:r w:rsidR="007F0CD2">
        <w:t>probably</w:t>
      </w:r>
      <w:r>
        <w:t xml:space="preserve"> my </w:t>
      </w:r>
      <w:r w:rsidR="007F0CD2">
        <w:t>favourite</w:t>
      </w:r>
      <w:r>
        <w:t xml:space="preserve"> animal, but even if it wasn’t, this is still a curious title of a book that made me want to learn a little more. </w:t>
      </w:r>
    </w:p>
    <w:p w14:paraId="4E04A5C8" w14:textId="6F3D28DE" w:rsidR="00F01180" w:rsidRDefault="00F01180" w:rsidP="00AC77C8">
      <w:r>
        <w:t>This is the hook on the cover, this is what it says:</w:t>
      </w:r>
    </w:p>
    <w:p w14:paraId="2D8CA55C" w14:textId="77777777" w:rsidR="00F01180" w:rsidRDefault="00F01180" w:rsidP="00AC77C8"/>
    <w:p w14:paraId="193AE249" w14:textId="5343266C" w:rsidR="00F01180" w:rsidRPr="00F01180" w:rsidRDefault="00F01180" w:rsidP="00AC77C8">
      <w:pPr>
        <w:rPr>
          <w:i/>
          <w:iCs/>
        </w:rPr>
      </w:pPr>
      <w:r w:rsidRPr="00F01180">
        <w:rPr>
          <w:i/>
          <w:iCs/>
        </w:rPr>
        <w:t>I</w:t>
      </w:r>
      <w:r>
        <w:rPr>
          <w:i/>
          <w:iCs/>
        </w:rPr>
        <w:t>n</w:t>
      </w:r>
      <w:r w:rsidRPr="00F01180">
        <w:rPr>
          <w:i/>
          <w:iCs/>
        </w:rPr>
        <w:t xml:space="preserve"> today’s Ukraine, all that stands between one man and murder by the mafia, is a penguin.</w:t>
      </w:r>
    </w:p>
    <w:p w14:paraId="6ECAE63B" w14:textId="77777777" w:rsidR="00F01180" w:rsidRDefault="00F01180" w:rsidP="00AC77C8"/>
    <w:p w14:paraId="0E77C574" w14:textId="55E139D6" w:rsidR="00F01180" w:rsidRDefault="00F01180" w:rsidP="00AC77C8">
      <w:r>
        <w:t xml:space="preserve">Weird, but also, and this is important, intriguing. Murder, </w:t>
      </w:r>
      <w:proofErr w:type="gramStart"/>
      <w:r>
        <w:t>Ukraine</w:t>
      </w:r>
      <w:proofErr w:type="gramEnd"/>
      <w:r>
        <w:t xml:space="preserve"> and a penguin. And while Ukraine isn’t land locked, and does boarder the Black Sea, </w:t>
      </w:r>
      <w:r w:rsidR="00A60662">
        <w:t>I’</w:t>
      </w:r>
      <w:r>
        <w:t xml:space="preserve">m not certain how many </w:t>
      </w:r>
      <w:r>
        <w:lastRenderedPageBreak/>
        <w:t>penguins are shuffling about on the shoreline, so instantly, there are a few things going on, that already I want to know why.</w:t>
      </w:r>
    </w:p>
    <w:p w14:paraId="4650F40D" w14:textId="77777777" w:rsidR="00F01180" w:rsidRDefault="00F01180" w:rsidP="00AC77C8"/>
    <w:p w14:paraId="29865E94" w14:textId="78BC17F4" w:rsidR="00F01180" w:rsidRDefault="00F01180" w:rsidP="00AC77C8">
      <w:r>
        <w:t xml:space="preserve">So maybe we should have an overview, so you too, as the listener can get a better idea of this novel, that the Daily Telegraph describes as ‘A tragicomic </w:t>
      </w:r>
      <w:proofErr w:type="gramStart"/>
      <w:r>
        <w:t>masterpiece’</w:t>
      </w:r>
      <w:proofErr w:type="gramEnd"/>
    </w:p>
    <w:p w14:paraId="78647206" w14:textId="77777777" w:rsidR="00F01180" w:rsidRDefault="00F01180" w:rsidP="00AC77C8"/>
    <w:p w14:paraId="4160ACB3" w14:textId="649BD166" w:rsidR="00280A6B" w:rsidRDefault="00280A6B" w:rsidP="00AC77C8">
      <w:r>
        <w:t>Viktor is an aspiring writer, who wants to be published. A man from a newspaper offers him a job writing obituaries</w:t>
      </w:r>
      <w:r w:rsidR="00A60662">
        <w:t xml:space="preserve"> or people who are still alive. A darkness descends over the novel, when these obituaries or people that were once alive, start to die.</w:t>
      </w:r>
    </w:p>
    <w:p w14:paraId="184E3369" w14:textId="77777777" w:rsidR="00A60662" w:rsidRDefault="00A60662" w:rsidP="00AC77C8"/>
    <w:p w14:paraId="0AB266EE" w14:textId="41A8171B" w:rsidR="00A60662" w:rsidRDefault="00A60662" w:rsidP="00AC77C8">
      <w:r>
        <w:t xml:space="preserve">Now that is incredibly </w:t>
      </w:r>
      <w:proofErr w:type="gramStart"/>
      <w:r>
        <w:t>short, and</w:t>
      </w:r>
      <w:proofErr w:type="gramEnd"/>
      <w:r>
        <w:t xml:space="preserve"> might even make it sound more like a murder mystery. It might also make you laugh, that the central horror of this story is a man whose writing obituaries of people who are living, and then they start dying, as if people dying is like some absurd idea. And I know that writing advanced obituaries are a thing that happens, but Viktor learns through smoke and shadows that the obituaries he is writing is more like a hit list.</w:t>
      </w:r>
    </w:p>
    <w:p w14:paraId="7C8311EC" w14:textId="77777777" w:rsidR="00A60662" w:rsidRDefault="00A60662" w:rsidP="00AC77C8"/>
    <w:p w14:paraId="5DC3F96B" w14:textId="49492CD4" w:rsidR="00A60662" w:rsidRDefault="00A60662" w:rsidP="00AC77C8">
      <w:r>
        <w:t xml:space="preserve">And the whole story is carried with this absurd surreal kind of air. You are always almost holding your </w:t>
      </w:r>
      <w:proofErr w:type="gramStart"/>
      <w:r>
        <w:t>breath, because</w:t>
      </w:r>
      <w:proofErr w:type="gramEnd"/>
      <w:r>
        <w:t xml:space="preserve"> there is an uncertainty to the text, that is there right from the beginning, mostly portrayed through Viktor’s pet. A king Penguin that the zoo couldn’t financially look after, and so Viktor took him on as a pet. </w:t>
      </w:r>
    </w:p>
    <w:p w14:paraId="7ED4C912" w14:textId="77777777" w:rsidR="00A60662" w:rsidRDefault="00A60662" w:rsidP="00AC77C8"/>
    <w:p w14:paraId="2AA1BEEC" w14:textId="1C55E0A6" w:rsidR="00F01180" w:rsidRDefault="009E407D" w:rsidP="00AC77C8">
      <w:r>
        <w:t>The backdrop to the novel is Ukraine itself in the 90s. Set against the backdrop of the fall of the Soviet Union</w:t>
      </w:r>
      <w:r w:rsidR="00765273">
        <w:t xml:space="preserve">, Ukraine, and Kyiv is a city that feels like it lost its humanity a bit. It is run by criminals and has this surreal feeling to </w:t>
      </w:r>
      <w:r w:rsidR="00E357F5">
        <w:t>i</w:t>
      </w:r>
      <w:r w:rsidR="00765273">
        <w:t>t</w:t>
      </w:r>
      <w:r w:rsidR="00E357F5">
        <w:t xml:space="preserve"> felt</w:t>
      </w:r>
      <w:r w:rsidR="00765273">
        <w:t xml:space="preserve"> every time in the story you step outside. And I </w:t>
      </w:r>
      <w:proofErr w:type="gramStart"/>
      <w:r w:rsidR="00765273">
        <w:t>suppose,</w:t>
      </w:r>
      <w:proofErr w:type="gramEnd"/>
      <w:r w:rsidR="00765273">
        <w:t xml:space="preserve"> that is where, this deadpan, black humour comes in and becomes effective in telling stories from this period and place. </w:t>
      </w:r>
    </w:p>
    <w:p w14:paraId="45FB7A42" w14:textId="77777777" w:rsidR="00F01180" w:rsidRDefault="00F01180" w:rsidP="00AC77C8"/>
    <w:p w14:paraId="7471B18D" w14:textId="65850D78" w:rsidR="00F01180" w:rsidRDefault="00F01180" w:rsidP="00AC77C8">
      <w:r>
        <w:t xml:space="preserve">The humour comes from the story, but also the writing and the portrayal of the story. Misha is the penguin, and then in the story, a man walks into the scene and setting, also called Misha, and so every time from that moment that this human Misha appears, he is called, Misha non-penguin. Simple, </w:t>
      </w:r>
      <w:proofErr w:type="gramStart"/>
      <w:r>
        <w:t>effective</w:t>
      </w:r>
      <w:proofErr w:type="gramEnd"/>
      <w:r>
        <w:t xml:space="preserve"> and absurd.</w:t>
      </w:r>
    </w:p>
    <w:p w14:paraId="30D8D221" w14:textId="45C097B5" w:rsidR="00F01180" w:rsidRDefault="00F01180" w:rsidP="00AC77C8">
      <w:r>
        <w:t xml:space="preserve">Because it isn’t needed. Penguins don’t talk so as soon as ‘Misha’ replies, we know </w:t>
      </w:r>
      <w:proofErr w:type="spellStart"/>
      <w:r>
        <w:t>its</w:t>
      </w:r>
      <w:proofErr w:type="spellEnd"/>
      <w:r>
        <w:t xml:space="preserve"> not the penguin and that it is in fact, Misha non-penguin talking, but </w:t>
      </w:r>
      <w:r w:rsidR="00374B87">
        <w:t xml:space="preserve">that wouldn’t be any fun. </w:t>
      </w:r>
    </w:p>
    <w:p w14:paraId="04FFF501" w14:textId="77777777" w:rsidR="00374B87" w:rsidRDefault="00374B87" w:rsidP="00AC77C8"/>
    <w:p w14:paraId="5230A8AA" w14:textId="77777777" w:rsidR="00E357F5" w:rsidRDefault="00374B87" w:rsidP="00AC77C8">
      <w:r>
        <w:t xml:space="preserve">And despite not talking, the penguin for me was one of the funnier aspects of the novel. Now really the penguin in there as an extended shadow almost mirror to Viktor and his own sadness and displacement. Misha is out of place as a penguin, not only not in antarctica, or a wild natural habitat, but he is also not in the next best place for him – the zoo. And </w:t>
      </w:r>
      <w:proofErr w:type="gramStart"/>
      <w:r>
        <w:t>so</w:t>
      </w:r>
      <w:proofErr w:type="gramEnd"/>
      <w:r>
        <w:t xml:space="preserve"> he is this silent, spectral being that does nothing, but still is incredibly important to the plot.</w:t>
      </w:r>
    </w:p>
    <w:p w14:paraId="736A3C17" w14:textId="77777777" w:rsidR="00E357F5" w:rsidRDefault="00E357F5" w:rsidP="00AC77C8"/>
    <w:p w14:paraId="09673EF1" w14:textId="2FC35395" w:rsidR="00374B87" w:rsidRDefault="00374B87" w:rsidP="00AC77C8">
      <w:r>
        <w:t xml:space="preserve"> </w:t>
      </w:r>
      <w:r w:rsidR="00280A6B">
        <w:t xml:space="preserve">But it is this doing nothing that I just found so wonderfully hilarious. Viktor struggled a lot through the novel, through the uncertainty of it all. There is a lot of murkiness surrounding intentions and meaning in this novel, and so a lot of the time, you, as the reader, are also kind of questioning things with Viktor, being like, what is happening. And then always it like it some tv show just cuts away from a dejected alcoholic sitting at the kitchen table to the waddling shape of Misha just appearing, tilting his </w:t>
      </w:r>
      <w:proofErr w:type="gramStart"/>
      <w:r w:rsidR="00280A6B">
        <w:t>head</w:t>
      </w:r>
      <w:proofErr w:type="gramEnd"/>
      <w:r w:rsidR="00280A6B">
        <w:t xml:space="preserve"> and then waddling away again. And while funny, it’s also just these beautifully austere moments when Viktor is just questioning his place in everything, only compounded by the fact that he doesn’t quite know or understand what he is actually in. And </w:t>
      </w:r>
      <w:proofErr w:type="gramStart"/>
      <w:r w:rsidR="00280A6B">
        <w:t>so</w:t>
      </w:r>
      <w:proofErr w:type="gramEnd"/>
      <w:r w:rsidR="00280A6B">
        <w:t xml:space="preserve"> he is questioning them, because he is out of pl</w:t>
      </w:r>
      <w:r w:rsidR="00764705">
        <w:t>a</w:t>
      </w:r>
      <w:r w:rsidR="00280A6B">
        <w:t xml:space="preserve">ce, and then in waddles the penguin only to highlight the absurdity of the confusion, but also </w:t>
      </w:r>
      <w:r w:rsidR="00764705">
        <w:t xml:space="preserve">to </w:t>
      </w:r>
      <w:r w:rsidR="00764705">
        <w:lastRenderedPageBreak/>
        <w:t xml:space="preserve">mirror the displacement. And while this is kind of the chief reason for the inclusion of Misha the penguin – to highlight the isolation, I </w:t>
      </w:r>
      <w:proofErr w:type="spellStart"/>
      <w:r w:rsidR="00764705">
        <w:t>fell</w:t>
      </w:r>
      <w:proofErr w:type="spellEnd"/>
      <w:r w:rsidR="00764705">
        <w:t xml:space="preserve"> like it also is to humble you. </w:t>
      </w:r>
      <w:proofErr w:type="gramStart"/>
      <w:r w:rsidR="00764705">
        <w:t>Because,</w:t>
      </w:r>
      <w:proofErr w:type="gramEnd"/>
      <w:r w:rsidR="00764705">
        <w:t xml:space="preserve"> you will never be as out of place as a king penguin in an apartment in Ukraine, or at a funeral for instance – just another one of the absurd things that happens. They pay to have Misha attend funerals. </w:t>
      </w:r>
    </w:p>
    <w:p w14:paraId="5730E99E" w14:textId="77777777" w:rsidR="00764705" w:rsidRDefault="00764705" w:rsidP="00AC77C8"/>
    <w:p w14:paraId="501B006E" w14:textId="16017C0D" w:rsidR="00764705" w:rsidRDefault="00764705" w:rsidP="00AC77C8">
      <w:r>
        <w:t xml:space="preserve">It is this wonderfully tragic and yet comical </w:t>
      </w:r>
      <w:proofErr w:type="gramStart"/>
      <w:r>
        <w:t>book</w:t>
      </w:r>
      <w:proofErr w:type="gramEnd"/>
      <w:r>
        <w:t xml:space="preserve"> and it is not a bad book at all. The writing style is nice, especially for a translated piece, it flows </w:t>
      </w:r>
      <w:proofErr w:type="gramStart"/>
      <w:r>
        <w:t>really well</w:t>
      </w:r>
      <w:proofErr w:type="gramEnd"/>
      <w:r>
        <w:t>. The writing feels accessible and easy without being silly. There is a lot of respect paid to the story and the dark nature of it, with the glimmers of humour. They are not overt or tasteless moments of humour that overshadow the serious tone of the novel. It is not a very long book and so it doesn’t feel like your dragging through something you don’t really understand, because that is kind of the point – that you don’t quite get to see the truth – which, if it were a longer novel, might detract away from it and become frustrating of sorts</w:t>
      </w:r>
      <w:r w:rsidR="00A60662">
        <w:t xml:space="preserve">, but no, </w:t>
      </w:r>
      <w:proofErr w:type="spellStart"/>
      <w:r w:rsidR="00A60662">
        <w:t>its</w:t>
      </w:r>
      <w:proofErr w:type="spellEnd"/>
      <w:r w:rsidR="00A60662">
        <w:t xml:space="preserve"> really quite lovely, and I think a quote will sum that up before I rate it. And the quote goes:</w:t>
      </w:r>
    </w:p>
    <w:p w14:paraId="02DA7C82" w14:textId="77777777" w:rsidR="00A60662" w:rsidRDefault="00A60662" w:rsidP="00AC77C8"/>
    <w:p w14:paraId="4DB80690" w14:textId="1B0096EB" w:rsidR="00A60662" w:rsidRPr="00A60662" w:rsidRDefault="00A60662" w:rsidP="00AC77C8">
      <w:pPr>
        <w:rPr>
          <w:rFonts w:asciiTheme="minorHAnsi" w:hAnsiTheme="minorHAnsi" w:cstheme="minorHAnsi"/>
          <w:i/>
          <w:iCs/>
          <w:sz w:val="22"/>
          <w:szCs w:val="22"/>
        </w:rPr>
      </w:pPr>
      <w:r w:rsidRPr="00A60662">
        <w:rPr>
          <w:rFonts w:asciiTheme="minorHAnsi" w:hAnsiTheme="minorHAnsi" w:cstheme="minorHAnsi"/>
          <w:i/>
          <w:iCs/>
          <w:color w:val="181818"/>
          <w:sz w:val="22"/>
          <w:szCs w:val="22"/>
          <w:shd w:val="clear" w:color="auto" w:fill="FFFFFF"/>
        </w:rPr>
        <w:t>He sat with his cup of tea at the kitchen table. On the window ledge beside him stood the two bottles of cherry brandy, one half empty, the other full. Romantic thoughts stirred in the silence, touching again on unwritten novels and the past. He suddenly had the sensation of being abroad, out of reach of yesterday’s existence. This abroad was a place of tranquillity, a Switzerland of the soul blanketed in snows of peace, permeated with a dread of causing disturbance; where no bird sang or called, as if out of no desire to</w:t>
      </w:r>
      <w:r w:rsidRPr="00A60662">
        <w:rPr>
          <w:rFonts w:asciiTheme="minorHAnsi" w:hAnsiTheme="minorHAnsi" w:cstheme="minorHAnsi"/>
          <w:i/>
          <w:iCs/>
          <w:color w:val="181818"/>
          <w:sz w:val="22"/>
          <w:szCs w:val="22"/>
          <w:shd w:val="clear" w:color="auto" w:fill="FFFFFF"/>
        </w:rPr>
        <w:t>.</w:t>
      </w:r>
    </w:p>
    <w:p w14:paraId="39489452" w14:textId="77777777" w:rsidR="00F01180" w:rsidRDefault="00F01180" w:rsidP="00AC77C8"/>
    <w:p w14:paraId="72117B36" w14:textId="5177CD50" w:rsidR="00AC77C8" w:rsidRDefault="00A60662" w:rsidP="00AC77C8">
      <w:r>
        <w:t xml:space="preserve">Simple, elegant, </w:t>
      </w:r>
      <w:proofErr w:type="gramStart"/>
      <w:r>
        <w:t>dark</w:t>
      </w:r>
      <w:proofErr w:type="gramEnd"/>
      <w:r>
        <w:t xml:space="preserve"> and fun, I am going to rate this a 3.5 out of 5.</w:t>
      </w:r>
    </w:p>
    <w:p w14:paraId="5F2B85A5" w14:textId="77777777" w:rsidR="00AC77C8" w:rsidRDefault="00AC77C8" w:rsidP="00AC77C8"/>
    <w:p w14:paraId="24E7F153" w14:textId="307C665B" w:rsidR="00AC77C8" w:rsidRDefault="00AC77C8" w:rsidP="00AC77C8">
      <w:r>
        <w:t xml:space="preserve">So, what am I reading this week? This week I am reading </w:t>
      </w:r>
      <w:r w:rsidR="007266A2">
        <w:t xml:space="preserve">nothing because I was waiting for a book to arrive, and it did this morning. The novel is this – the Island Gospel according to Samson Grief and it sounds like a wacky, fun story. I will read the blurb, is reads: </w:t>
      </w:r>
    </w:p>
    <w:p w14:paraId="613C98BF" w14:textId="77777777" w:rsidR="007266A2" w:rsidRDefault="007266A2" w:rsidP="00AC77C8"/>
    <w:p w14:paraId="22825AB8" w14:textId="54C4342B" w:rsidR="007266A2" w:rsidRDefault="007266A2" w:rsidP="00AC77C8">
      <w:r>
        <w:t xml:space="preserve">Another crazy premise for a book that shows great potential for a great story. This book was given to me by River Streets Writes who are a Canadian literary agency, and I just love some of the work that is coming out of them and Canada as a whole. There is such a great community of CanLit writer, Canada Literature Writers of course, and some of them you might be familiar with because of this show, or on your own merit, but they are really producing some beautiful pieces of art, so I am very excited to sink my teeth into </w:t>
      </w:r>
      <w:proofErr w:type="gramStart"/>
      <w:r>
        <w:t>this, and</w:t>
      </w:r>
      <w:proofErr w:type="gramEnd"/>
      <w:r>
        <w:t xml:space="preserve"> bring you an episode and review soon.</w:t>
      </w:r>
    </w:p>
    <w:p w14:paraId="46FADD9F" w14:textId="77777777" w:rsidR="007266A2" w:rsidRDefault="007266A2" w:rsidP="00AC77C8"/>
    <w:p w14:paraId="7121C7DA" w14:textId="77777777" w:rsidR="00AC77C8" w:rsidRDefault="00AC77C8" w:rsidP="00AC77C8">
      <w:r w:rsidRPr="006E1C19">
        <w:rPr>
          <w:color w:val="000000" w:themeColor="text1"/>
        </w:rPr>
        <w:t>Now before I close out the show, if you have listened this far</w:t>
      </w:r>
      <w:r>
        <w:rPr>
          <w:color w:val="000000" w:themeColor="text1"/>
        </w:rPr>
        <w:t>,</w:t>
      </w:r>
      <w:r w:rsidRPr="006E1C19">
        <w:rPr>
          <w:color w:val="000000" w:themeColor="text1"/>
        </w:rPr>
        <w:t xml:space="preserve"> please consider hitting those 5 </w:t>
      </w:r>
      <w:r>
        <w:t>stars, I would really appreciate it. Also feel free to head along to the website and support the pod, and if course, thank-you for your attention.</w:t>
      </w:r>
    </w:p>
    <w:p w14:paraId="37FCFA12" w14:textId="77777777" w:rsidR="00AC77C8" w:rsidRDefault="00AC77C8" w:rsidP="00AC77C8"/>
    <w:p w14:paraId="7F125263" w14:textId="7526CD2A" w:rsidR="00AC77C8" w:rsidRDefault="00AC77C8" w:rsidP="00AC77C8">
      <w:r>
        <w:t>So, I think it’s time to end this episode. And today, to take us away, I think,</w:t>
      </w:r>
      <w:r w:rsidR="008D5495">
        <w:t xml:space="preserve"> a bit of Milton, and he says that:</w:t>
      </w:r>
    </w:p>
    <w:p w14:paraId="62888F3C" w14:textId="77777777" w:rsidR="008D5495" w:rsidRPr="008D5495" w:rsidRDefault="008D5495" w:rsidP="00AC77C8">
      <w:pPr>
        <w:rPr>
          <w:i/>
          <w:iCs/>
        </w:rPr>
      </w:pPr>
    </w:p>
    <w:p w14:paraId="1327FA18" w14:textId="5905E039" w:rsidR="008D5495" w:rsidRPr="008D5495" w:rsidRDefault="008D5495" w:rsidP="00AC77C8">
      <w:pPr>
        <w:rPr>
          <w:i/>
          <w:iCs/>
        </w:rPr>
      </w:pPr>
      <w:r w:rsidRPr="008D5495">
        <w:rPr>
          <w:i/>
          <w:iCs/>
        </w:rPr>
        <w:t>A good book is the precious life blood of a master spirit.</w:t>
      </w:r>
    </w:p>
    <w:p w14:paraId="37303966" w14:textId="77777777" w:rsidR="00E221CF" w:rsidRDefault="00E221CF"/>
    <w:sectPr w:rsidR="00E221C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3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77C8"/>
    <w:rsid w:val="00184148"/>
    <w:rsid w:val="001B48AF"/>
    <w:rsid w:val="00280A6B"/>
    <w:rsid w:val="00374B87"/>
    <w:rsid w:val="003800EF"/>
    <w:rsid w:val="005276A2"/>
    <w:rsid w:val="007266A2"/>
    <w:rsid w:val="00764705"/>
    <w:rsid w:val="00765273"/>
    <w:rsid w:val="007F0CD2"/>
    <w:rsid w:val="008D5495"/>
    <w:rsid w:val="009E407D"/>
    <w:rsid w:val="00A50836"/>
    <w:rsid w:val="00A60662"/>
    <w:rsid w:val="00AC77C8"/>
    <w:rsid w:val="00AE6853"/>
    <w:rsid w:val="00E221CF"/>
    <w:rsid w:val="00E357F5"/>
    <w:rsid w:val="00F01180"/>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13C7A782"/>
  <w15:chartTrackingRefBased/>
  <w15:docId w15:val="{DBEE0A34-E9A1-3B45-BB66-AF4F7E4773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A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C77C8"/>
    <w:rPr>
      <w:rFonts w:ascii="Times New Roman" w:eastAsia="Times New Roman" w:hAnsi="Times New Roman" w:cs="Times New Roman"/>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A6066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424</TotalTime>
  <Pages>3</Pages>
  <Words>1500</Words>
  <Characters>8556</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10036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Seamus Woolven</dc:creator>
  <cp:keywords/>
  <dc:description/>
  <cp:lastModifiedBy>Seamus Woolven</cp:lastModifiedBy>
  <cp:revision>6</cp:revision>
  <dcterms:created xsi:type="dcterms:W3CDTF">2023-12-14T13:31:00Z</dcterms:created>
  <dcterms:modified xsi:type="dcterms:W3CDTF">2023-12-24T08:11:00Z</dcterms:modified>
</cp:coreProperties>
</file>